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FA" w:rsidRPr="008448FA" w:rsidRDefault="008448FA" w:rsidP="008448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FA">
        <w:rPr>
          <w:rFonts w:ascii="Times New Roman" w:eastAsia="Times New Roman" w:hAnsi="Times New Roman" w:cs="Times New Roman"/>
          <w:b/>
          <w:sz w:val="28"/>
          <w:szCs w:val="28"/>
        </w:rPr>
        <w:t>«Утверждаю»</w:t>
      </w:r>
    </w:p>
    <w:p w:rsidR="008448FA" w:rsidRPr="008448FA" w:rsidRDefault="008448FA" w:rsidP="008448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FA">
        <w:rPr>
          <w:rFonts w:ascii="Times New Roman" w:eastAsia="Times New Roman" w:hAnsi="Times New Roman" w:cs="Times New Roman"/>
          <w:b/>
          <w:sz w:val="28"/>
          <w:szCs w:val="28"/>
        </w:rPr>
        <w:t>заведующая МДОУ № 49</w:t>
      </w:r>
    </w:p>
    <w:p w:rsidR="008448FA" w:rsidRPr="008448FA" w:rsidRDefault="008448FA" w:rsidP="008448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8FA">
        <w:rPr>
          <w:rFonts w:ascii="Times New Roman" w:eastAsia="Times New Roman" w:hAnsi="Times New Roman" w:cs="Times New Roman"/>
          <w:b/>
          <w:sz w:val="28"/>
          <w:szCs w:val="28"/>
        </w:rPr>
        <w:t>_______________Т.Г.Варкентин</w:t>
      </w:r>
    </w:p>
    <w:p w:rsidR="008448FA" w:rsidRPr="008448FA" w:rsidRDefault="008448FA" w:rsidP="008448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48FA" w:rsidRPr="008448FA" w:rsidRDefault="008448FA" w:rsidP="00844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8FA">
        <w:rPr>
          <w:rFonts w:ascii="Times New Roman" w:hAnsi="Times New Roman" w:cs="Times New Roman"/>
          <w:b/>
          <w:sz w:val="28"/>
          <w:szCs w:val="28"/>
        </w:rPr>
        <w:t>План проведения Дня защиты детей</w:t>
      </w: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394"/>
        <w:gridCol w:w="3858"/>
        <w:gridCol w:w="2604"/>
        <w:gridCol w:w="1994"/>
      </w:tblGrid>
      <w:tr w:rsidR="008448FA" w:rsidRPr="008448FA" w:rsidTr="008448FA">
        <w:trPr>
          <w:trHeight w:val="567"/>
        </w:trPr>
        <w:tc>
          <w:tcPr>
            <w:tcW w:w="2660" w:type="dxa"/>
            <w:vMerge w:val="restart"/>
            <w:vAlign w:val="center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8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Дата, тема</w:t>
            </w:r>
          </w:p>
        </w:tc>
        <w:tc>
          <w:tcPr>
            <w:tcW w:w="8252" w:type="dxa"/>
            <w:gridSpan w:val="2"/>
            <w:vAlign w:val="center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8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Направление работы</w:t>
            </w:r>
          </w:p>
        </w:tc>
        <w:tc>
          <w:tcPr>
            <w:tcW w:w="2604" w:type="dxa"/>
            <w:vMerge w:val="restart"/>
            <w:vAlign w:val="center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448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994" w:type="dxa"/>
            <w:vMerge w:val="restart"/>
            <w:vAlign w:val="center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i/>
                <w:sz w:val="28"/>
                <w:szCs w:val="28"/>
              </w:rPr>
              <w:t>Выход и контроль</w:t>
            </w:r>
          </w:p>
        </w:tc>
      </w:tr>
      <w:tr w:rsidR="008448FA" w:rsidRPr="008448FA" w:rsidTr="008448FA">
        <w:trPr>
          <w:trHeight w:val="567"/>
        </w:trPr>
        <w:tc>
          <w:tcPr>
            <w:tcW w:w="2660" w:type="dxa"/>
            <w:vMerge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Младшие и средние группы</w:t>
            </w:r>
          </w:p>
        </w:tc>
        <w:tc>
          <w:tcPr>
            <w:tcW w:w="3858" w:type="dxa"/>
            <w:vAlign w:val="center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604" w:type="dxa"/>
            <w:vMerge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8FA" w:rsidRPr="008448FA" w:rsidTr="008448FA">
        <w:trPr>
          <w:trHeight w:val="4862"/>
        </w:trPr>
        <w:tc>
          <w:tcPr>
            <w:tcW w:w="2660" w:type="dxa"/>
          </w:tcPr>
          <w:p w:rsidR="008448FA" w:rsidRPr="008448FA" w:rsidRDefault="00ED7B02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8448FA" w:rsidRPr="008448FA">
              <w:rPr>
                <w:rFonts w:ascii="Times New Roman" w:eastAsia="Times New Roman" w:hAnsi="Times New Roman" w:cs="Times New Roman"/>
                <w:sz w:val="28"/>
                <w:szCs w:val="28"/>
              </w:rPr>
              <w:t>.06.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4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8448F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Международный день защиты детей</w:t>
            </w:r>
            <w:r w:rsidRPr="00844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1.Анкетирование для родителей «Наказание в воспитании» (стр. 31.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Ст.в.6.12)</w:t>
            </w:r>
            <w:proofErr w:type="gramEnd"/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2. Праздник – День защиты детей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тр.70.ст.в.6.10),(стр.74.ст.в.5.09) </w:t>
            </w:r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тр.75.ст.в.9.08)</w:t>
            </w:r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4. Рисунки мелом на асфальте </w:t>
            </w:r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5. Чтение художественной литературы</w:t>
            </w:r>
          </w:p>
        </w:tc>
        <w:tc>
          <w:tcPr>
            <w:tcW w:w="3858" w:type="dxa"/>
          </w:tcPr>
          <w:p w:rsidR="008448FA" w:rsidRPr="008448FA" w:rsidRDefault="008448FA" w:rsidP="00C2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Анкетирование для родителей «Наказание в воспитании» (стр. 31.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Ст.в.6.12)</w:t>
            </w:r>
            <w:proofErr w:type="gramEnd"/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2. Праздник – День защиты детей, выступление детей из детской школы танцев (стр.70.ст.в.6.10), (стр.74.ст.в.5.09)</w:t>
            </w:r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3.Игры на свежем воздухе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тр.75.ст.в.9.08)</w:t>
            </w:r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4. Выставка детских рисунков «Солнечный круг»</w:t>
            </w:r>
          </w:p>
          <w:p w:rsidR="008448FA" w:rsidRPr="008448FA" w:rsidRDefault="008448FA" w:rsidP="00C2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5. Чтение художественной литературы</w:t>
            </w:r>
          </w:p>
        </w:tc>
        <w:tc>
          <w:tcPr>
            <w:tcW w:w="2604" w:type="dxa"/>
          </w:tcPr>
          <w:p w:rsidR="008448FA" w:rsidRPr="008448FA" w:rsidRDefault="00ED7B02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по ВМР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  <w:r w:rsidRPr="008448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4" w:type="dxa"/>
          </w:tcPr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Сценарий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Детские рисунки</w:t>
            </w:r>
          </w:p>
          <w:p w:rsidR="008448FA" w:rsidRPr="008448FA" w:rsidRDefault="008448FA" w:rsidP="00C21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8FA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</w:p>
        </w:tc>
      </w:tr>
    </w:tbl>
    <w:p w:rsidR="008448FA" w:rsidRDefault="008448FA"/>
    <w:sectPr w:rsidR="008448FA" w:rsidSect="008448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8FA"/>
    <w:rsid w:val="004C0EBD"/>
    <w:rsid w:val="008448FA"/>
    <w:rsid w:val="00ED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2014-05-24T07:53:00Z</cp:lastPrinted>
  <dcterms:created xsi:type="dcterms:W3CDTF">2013-05-21T10:24:00Z</dcterms:created>
  <dcterms:modified xsi:type="dcterms:W3CDTF">2014-05-24T07:53:00Z</dcterms:modified>
</cp:coreProperties>
</file>